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F918" w14:textId="71062100" w:rsidR="00A33E24" w:rsidRPr="000E2EF2" w:rsidRDefault="00A33E24" w:rsidP="000E2EF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0E2EF2">
        <w:rPr>
          <w:rFonts w:ascii="Arial" w:hAnsi="Arial" w:cs="Arial"/>
          <w:b/>
          <w:bCs/>
          <w:sz w:val="28"/>
          <w:szCs w:val="28"/>
        </w:rPr>
        <w:t>Speech by Mayor Logan K Howlett, JP</w:t>
      </w:r>
      <w:r w:rsidRPr="000E2EF2">
        <w:rPr>
          <w:rFonts w:ascii="Arial" w:hAnsi="Arial" w:cs="Arial"/>
          <w:b/>
          <w:bCs/>
          <w:sz w:val="28"/>
          <w:szCs w:val="28"/>
        </w:rPr>
        <w:br/>
        <w:t>Fremantle Football Club/City of Cockburn Immersion Event</w:t>
      </w:r>
      <w:r w:rsidRPr="000E2EF2">
        <w:rPr>
          <w:rFonts w:ascii="Arial" w:hAnsi="Arial" w:cs="Arial"/>
          <w:b/>
          <w:bCs/>
          <w:sz w:val="28"/>
          <w:szCs w:val="28"/>
        </w:rPr>
        <w:br/>
      </w:r>
      <w:r w:rsidR="000E2EF2" w:rsidRPr="000E2EF2">
        <w:rPr>
          <w:rFonts w:ascii="Arial" w:hAnsi="Arial" w:cs="Arial"/>
          <w:b/>
          <w:bCs/>
          <w:sz w:val="28"/>
          <w:szCs w:val="28"/>
        </w:rPr>
        <w:t xml:space="preserve">Victor </w:t>
      </w:r>
      <w:proofErr w:type="spellStart"/>
      <w:r w:rsidR="000E2EF2" w:rsidRPr="000E2EF2">
        <w:rPr>
          <w:rFonts w:ascii="Arial" w:hAnsi="Arial" w:cs="Arial"/>
          <w:b/>
          <w:bCs/>
          <w:sz w:val="28"/>
          <w:szCs w:val="28"/>
        </w:rPr>
        <w:t>Kailis</w:t>
      </w:r>
      <w:proofErr w:type="spellEnd"/>
      <w:r w:rsidR="000E2EF2" w:rsidRPr="000E2EF2">
        <w:rPr>
          <w:rFonts w:ascii="Arial" w:hAnsi="Arial" w:cs="Arial"/>
          <w:b/>
          <w:bCs/>
          <w:sz w:val="28"/>
          <w:szCs w:val="28"/>
        </w:rPr>
        <w:t xml:space="preserve"> Oval</w:t>
      </w:r>
      <w:r w:rsidR="000E2EF2">
        <w:rPr>
          <w:rFonts w:ascii="Arial" w:hAnsi="Arial" w:cs="Arial"/>
          <w:b/>
          <w:bCs/>
          <w:sz w:val="28"/>
          <w:szCs w:val="28"/>
        </w:rPr>
        <w:t>/Cockburn ARC</w:t>
      </w:r>
      <w:r w:rsidRPr="000E2EF2">
        <w:rPr>
          <w:rFonts w:ascii="Arial" w:hAnsi="Arial" w:cs="Arial"/>
          <w:b/>
          <w:bCs/>
          <w:sz w:val="28"/>
          <w:szCs w:val="28"/>
        </w:rPr>
        <w:br/>
        <w:t>Tuesday, 25 July 2023</w:t>
      </w:r>
    </w:p>
    <w:p w14:paraId="4C2FC977" w14:textId="77777777" w:rsidR="00A570B5" w:rsidRDefault="00B47C45" w:rsidP="00A570B5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A570B5">
        <w:rPr>
          <w:sz w:val="28"/>
          <w:szCs w:val="28"/>
        </w:rPr>
        <w:t xml:space="preserve">Kaya </w:t>
      </w:r>
      <w:proofErr w:type="spellStart"/>
      <w:r w:rsidR="00A570B5">
        <w:rPr>
          <w:sz w:val="28"/>
          <w:szCs w:val="28"/>
        </w:rPr>
        <w:t>Wonju</w:t>
      </w:r>
      <w:proofErr w:type="spellEnd"/>
      <w:r w:rsidR="00A570B5">
        <w:rPr>
          <w:sz w:val="28"/>
          <w:szCs w:val="28"/>
        </w:rPr>
        <w:t xml:space="preserve"> (Hello and Welcome)</w:t>
      </w:r>
    </w:p>
    <w:p w14:paraId="14F8F29E" w14:textId="77777777" w:rsidR="00A570B5" w:rsidRDefault="00A570B5" w:rsidP="00A570B5">
      <w:pPr>
        <w:rPr>
          <w:sz w:val="28"/>
          <w:szCs w:val="28"/>
        </w:rPr>
      </w:pPr>
      <w:r>
        <w:rPr>
          <w:sz w:val="28"/>
          <w:szCs w:val="28"/>
        </w:rPr>
        <w:t>Welcome to the Fremantle Football Club and the City of Cockburn Cultural Immersion Event – a great opportunity for us all to learn more about Aboriginal culture and how we can learn from the longest surviving civilisation on Earth.</w:t>
      </w:r>
    </w:p>
    <w:p w14:paraId="2E0D21D1" w14:textId="77777777" w:rsidR="00A570B5" w:rsidRDefault="00A570B5" w:rsidP="00A570B5">
      <w:pPr>
        <w:rPr>
          <w:sz w:val="28"/>
          <w:szCs w:val="28"/>
        </w:rPr>
      </w:pPr>
      <w:r>
        <w:rPr>
          <w:sz w:val="28"/>
          <w:szCs w:val="28"/>
        </w:rPr>
        <w:t xml:space="preserve">Our thanks for Nyungar Elder Professor Len Collard for his ‘Welcome to Country’ and his sharing of the culture, heritage, </w:t>
      </w:r>
      <w:proofErr w:type="spellStart"/>
      <w:r>
        <w:rPr>
          <w:sz w:val="28"/>
          <w:szCs w:val="28"/>
        </w:rPr>
        <w:t>story telling</w:t>
      </w:r>
      <w:proofErr w:type="spellEnd"/>
      <w:r>
        <w:rPr>
          <w:sz w:val="28"/>
          <w:szCs w:val="28"/>
        </w:rPr>
        <w:t xml:space="preserve"> and language that inspires us to reach out for more information and involvement as we walk shoulder to shoulder on the path to reconciliation.</w:t>
      </w:r>
    </w:p>
    <w:p w14:paraId="7D41870A" w14:textId="77777777" w:rsidR="00A570B5" w:rsidRDefault="00A570B5" w:rsidP="00A570B5">
      <w:pPr>
        <w:rPr>
          <w:sz w:val="28"/>
          <w:szCs w:val="28"/>
        </w:rPr>
      </w:pPr>
      <w:r>
        <w:rPr>
          <w:sz w:val="28"/>
          <w:szCs w:val="28"/>
        </w:rPr>
        <w:t xml:space="preserve">I acknowledge the </w:t>
      </w:r>
      <w:proofErr w:type="spellStart"/>
      <w:r>
        <w:rPr>
          <w:sz w:val="28"/>
          <w:szCs w:val="28"/>
        </w:rPr>
        <w:t>Whadjup</w:t>
      </w:r>
      <w:proofErr w:type="spellEnd"/>
      <w:r>
        <w:rPr>
          <w:sz w:val="28"/>
          <w:szCs w:val="28"/>
        </w:rPr>
        <w:t xml:space="preserve"> people of the Nyungar nation the traditional custodians of the land on which we have </w:t>
      </w:r>
      <w:proofErr w:type="gramStart"/>
      <w:r>
        <w:rPr>
          <w:sz w:val="28"/>
          <w:szCs w:val="28"/>
        </w:rPr>
        <w:t>gathered</w:t>
      </w:r>
      <w:proofErr w:type="gramEnd"/>
      <w:r>
        <w:rPr>
          <w:sz w:val="28"/>
          <w:szCs w:val="28"/>
        </w:rPr>
        <w:t xml:space="preserve"> and I pay respect to their Elders past, present and emerging and I extend that respect to First Nation people who are with us today.</w:t>
      </w:r>
    </w:p>
    <w:p w14:paraId="0A5A4F0B" w14:textId="77777777" w:rsidR="00A570B5" w:rsidRDefault="00A570B5" w:rsidP="00A570B5">
      <w:pPr>
        <w:rPr>
          <w:sz w:val="28"/>
          <w:szCs w:val="28"/>
        </w:rPr>
      </w:pPr>
      <w:r>
        <w:rPr>
          <w:sz w:val="28"/>
          <w:szCs w:val="28"/>
        </w:rPr>
        <w:t>I acknowledge:</w:t>
      </w:r>
    </w:p>
    <w:p w14:paraId="511954DC" w14:textId="77777777" w:rsidR="00A570B5" w:rsidRDefault="00A570B5" w:rsidP="00A570B5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My wife </w:t>
      </w:r>
      <w:proofErr w:type="gramStart"/>
      <w:r>
        <w:rPr>
          <w:rFonts w:eastAsia="Times New Roman"/>
          <w:sz w:val="28"/>
          <w:szCs w:val="28"/>
        </w:rPr>
        <w:t>Patricia;</w:t>
      </w:r>
      <w:proofErr w:type="gramEnd"/>
    </w:p>
    <w:p w14:paraId="53D94C3E" w14:textId="77777777" w:rsidR="00A570B5" w:rsidRDefault="00A570B5" w:rsidP="00A570B5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Councillor Chontelle </w:t>
      </w:r>
      <w:proofErr w:type="gramStart"/>
      <w:r>
        <w:rPr>
          <w:rFonts w:eastAsia="Times New Roman"/>
          <w:sz w:val="28"/>
          <w:szCs w:val="28"/>
        </w:rPr>
        <w:t>Stone;</w:t>
      </w:r>
      <w:proofErr w:type="gramEnd"/>
    </w:p>
    <w:p w14:paraId="524EDBEF" w14:textId="77777777" w:rsidR="00A570B5" w:rsidRDefault="00A570B5" w:rsidP="00A570B5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Board Member of the Fremantle Football Club Colleen </w:t>
      </w:r>
      <w:proofErr w:type="gramStart"/>
      <w:r>
        <w:rPr>
          <w:rFonts w:eastAsia="Times New Roman"/>
          <w:sz w:val="28"/>
          <w:szCs w:val="28"/>
        </w:rPr>
        <w:t>Hayward;</w:t>
      </w:r>
      <w:proofErr w:type="gramEnd"/>
    </w:p>
    <w:p w14:paraId="365851DE" w14:textId="77777777" w:rsidR="00A570B5" w:rsidRDefault="00A570B5" w:rsidP="00A570B5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CEO of the Fremantle Football Club, Simon </w:t>
      </w:r>
      <w:proofErr w:type="gramStart"/>
      <w:r>
        <w:rPr>
          <w:rFonts w:eastAsia="Times New Roman"/>
          <w:sz w:val="28"/>
          <w:szCs w:val="28"/>
        </w:rPr>
        <w:t>Garlick;</w:t>
      </w:r>
      <w:proofErr w:type="gramEnd"/>
    </w:p>
    <w:p w14:paraId="754976A8" w14:textId="77777777" w:rsidR="00A570B5" w:rsidRDefault="00A570B5" w:rsidP="00A570B5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Nyungar Elder, Professor Len Collard and his wife </w:t>
      </w:r>
      <w:proofErr w:type="gramStart"/>
      <w:r>
        <w:rPr>
          <w:rFonts w:eastAsia="Times New Roman"/>
          <w:sz w:val="28"/>
          <w:szCs w:val="28"/>
        </w:rPr>
        <w:t>Lisa;</w:t>
      </w:r>
      <w:proofErr w:type="gramEnd"/>
    </w:p>
    <w:p w14:paraId="1E59F009" w14:textId="77777777" w:rsidR="00A570B5" w:rsidRDefault="00A570B5" w:rsidP="00A570B5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Fiona Gardener, Aboriginal Cultural and </w:t>
      </w:r>
      <w:proofErr w:type="spellStart"/>
      <w:r>
        <w:rPr>
          <w:rFonts w:eastAsia="Times New Roman"/>
          <w:sz w:val="28"/>
          <w:szCs w:val="28"/>
        </w:rPr>
        <w:t>Vistors</w:t>
      </w:r>
      <w:proofErr w:type="spellEnd"/>
      <w:r>
        <w:rPr>
          <w:rFonts w:eastAsia="Times New Roman"/>
          <w:sz w:val="28"/>
          <w:szCs w:val="28"/>
        </w:rPr>
        <w:t xml:space="preserve"> Centre </w:t>
      </w:r>
      <w:proofErr w:type="gramStart"/>
      <w:r>
        <w:rPr>
          <w:rFonts w:eastAsia="Times New Roman"/>
          <w:sz w:val="28"/>
          <w:szCs w:val="28"/>
        </w:rPr>
        <w:t>Manager;</w:t>
      </w:r>
      <w:proofErr w:type="gramEnd"/>
    </w:p>
    <w:p w14:paraId="7B5A5D69" w14:textId="77777777" w:rsidR="00A570B5" w:rsidRDefault="00A570B5" w:rsidP="00A570B5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Other members of the Fremantle Football Club and City of Cockburn staff here </w:t>
      </w:r>
      <w:proofErr w:type="gramStart"/>
      <w:r>
        <w:rPr>
          <w:rFonts w:eastAsia="Times New Roman"/>
          <w:sz w:val="28"/>
          <w:szCs w:val="28"/>
        </w:rPr>
        <w:t>today;</w:t>
      </w:r>
      <w:proofErr w:type="gramEnd"/>
    </w:p>
    <w:p w14:paraId="54BE84AC" w14:textId="77777777" w:rsidR="00A570B5" w:rsidRDefault="00A570B5" w:rsidP="00A570B5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Players from the Fremantle Football Club Men’s and Women’s </w:t>
      </w:r>
      <w:proofErr w:type="gramStart"/>
      <w:r>
        <w:rPr>
          <w:rFonts w:eastAsia="Times New Roman"/>
          <w:sz w:val="28"/>
          <w:szCs w:val="28"/>
        </w:rPr>
        <w:t>Teams;</w:t>
      </w:r>
      <w:proofErr w:type="gramEnd"/>
    </w:p>
    <w:p w14:paraId="2BF49A52" w14:textId="77777777" w:rsidR="00A570B5" w:rsidRDefault="00A570B5" w:rsidP="00A570B5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Teachers, </w:t>
      </w:r>
      <w:proofErr w:type="gramStart"/>
      <w:r>
        <w:rPr>
          <w:rFonts w:eastAsia="Times New Roman"/>
          <w:sz w:val="28"/>
          <w:szCs w:val="28"/>
        </w:rPr>
        <w:t>students</w:t>
      </w:r>
      <w:proofErr w:type="gramEnd"/>
      <w:r>
        <w:rPr>
          <w:rFonts w:eastAsia="Times New Roman"/>
          <w:sz w:val="28"/>
          <w:szCs w:val="28"/>
        </w:rPr>
        <w:t xml:space="preserve"> and volunteers from the participating schools here today:</w:t>
      </w:r>
    </w:p>
    <w:p w14:paraId="61D0FB7A" w14:textId="77777777" w:rsidR="00A570B5" w:rsidRDefault="00A570B5" w:rsidP="00A570B5">
      <w:pPr>
        <w:pStyle w:val="ListParagraph"/>
        <w:numPr>
          <w:ilvl w:val="1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Coolbellup Community </w:t>
      </w:r>
      <w:proofErr w:type="gramStart"/>
      <w:r>
        <w:rPr>
          <w:rFonts w:eastAsia="Times New Roman"/>
          <w:sz w:val="28"/>
          <w:szCs w:val="28"/>
        </w:rPr>
        <w:t>School;</w:t>
      </w:r>
      <w:proofErr w:type="gramEnd"/>
    </w:p>
    <w:p w14:paraId="294C604C" w14:textId="77777777" w:rsidR="00A570B5" w:rsidRDefault="00A570B5" w:rsidP="00A570B5">
      <w:pPr>
        <w:pStyle w:val="ListParagraph"/>
        <w:numPr>
          <w:ilvl w:val="1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Hammond Park Primary </w:t>
      </w:r>
      <w:proofErr w:type="gramStart"/>
      <w:r>
        <w:rPr>
          <w:rFonts w:eastAsia="Times New Roman"/>
          <w:sz w:val="28"/>
          <w:szCs w:val="28"/>
        </w:rPr>
        <w:t>School;</w:t>
      </w:r>
      <w:proofErr w:type="gramEnd"/>
    </w:p>
    <w:p w14:paraId="72170971" w14:textId="77777777" w:rsidR="00A570B5" w:rsidRDefault="00A570B5" w:rsidP="00A570B5">
      <w:pPr>
        <w:pStyle w:val="ListParagraph"/>
        <w:numPr>
          <w:ilvl w:val="1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Kerry Street Community </w:t>
      </w:r>
      <w:proofErr w:type="gramStart"/>
      <w:r>
        <w:rPr>
          <w:rFonts w:eastAsia="Times New Roman"/>
          <w:sz w:val="28"/>
          <w:szCs w:val="28"/>
        </w:rPr>
        <w:t>School;</w:t>
      </w:r>
      <w:proofErr w:type="gramEnd"/>
    </w:p>
    <w:p w14:paraId="78D218FA" w14:textId="77777777" w:rsidR="00A570B5" w:rsidRDefault="00A570B5" w:rsidP="00A570B5">
      <w:pPr>
        <w:pStyle w:val="ListParagraph"/>
        <w:numPr>
          <w:ilvl w:val="1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Newton Primary </w:t>
      </w:r>
      <w:proofErr w:type="gramStart"/>
      <w:r>
        <w:rPr>
          <w:rFonts w:eastAsia="Times New Roman"/>
          <w:sz w:val="28"/>
          <w:szCs w:val="28"/>
        </w:rPr>
        <w:t>School;</w:t>
      </w:r>
      <w:proofErr w:type="gramEnd"/>
    </w:p>
    <w:p w14:paraId="2F152270" w14:textId="77777777" w:rsidR="00A570B5" w:rsidRDefault="00A570B5" w:rsidP="00A570B5">
      <w:pPr>
        <w:pStyle w:val="ListParagraph"/>
        <w:numPr>
          <w:ilvl w:val="1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Spearwood Primary School; and</w:t>
      </w:r>
    </w:p>
    <w:p w14:paraId="58D6E0A7" w14:textId="77777777" w:rsidR="00A570B5" w:rsidRDefault="00A570B5" w:rsidP="00A570B5">
      <w:pPr>
        <w:pStyle w:val="ListParagraph"/>
        <w:numPr>
          <w:ilvl w:val="1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Yangebup Primary School.</w:t>
      </w:r>
    </w:p>
    <w:p w14:paraId="467548D3" w14:textId="77777777" w:rsidR="00A570B5" w:rsidRDefault="00A570B5" w:rsidP="00A570B5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Ladies and gentlemen, one and all.</w:t>
      </w:r>
    </w:p>
    <w:p w14:paraId="340A16CF" w14:textId="39F48F18" w:rsidR="00A570B5" w:rsidRDefault="00F50E2C" w:rsidP="00A570B5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A570B5">
        <w:rPr>
          <w:sz w:val="28"/>
          <w:szCs w:val="28"/>
        </w:rPr>
        <w:t>Today is a very important day in many respects:</w:t>
      </w:r>
    </w:p>
    <w:p w14:paraId="33FFA8CA" w14:textId="30E7BB0B" w:rsidR="00A570B5" w:rsidRDefault="00A570B5" w:rsidP="00A570B5">
      <w:pPr>
        <w:pStyle w:val="ListParagraph"/>
        <w:numPr>
          <w:ilvl w:val="0"/>
          <w:numId w:val="3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It is the first event following the formation of the Fremantle Football Club and the City of Cockburn joint partnership </w:t>
      </w:r>
      <w:proofErr w:type="gramStart"/>
      <w:r>
        <w:rPr>
          <w:rFonts w:eastAsia="Times New Roman"/>
          <w:sz w:val="28"/>
          <w:szCs w:val="28"/>
        </w:rPr>
        <w:t>agreement;</w:t>
      </w:r>
      <w:proofErr w:type="gramEnd"/>
    </w:p>
    <w:p w14:paraId="71FB27F9" w14:textId="77777777" w:rsidR="00A570B5" w:rsidRDefault="00A570B5" w:rsidP="00A570B5">
      <w:pPr>
        <w:pStyle w:val="ListParagraph"/>
        <w:numPr>
          <w:ilvl w:val="0"/>
          <w:numId w:val="3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We are very proud to be sharing </w:t>
      </w:r>
      <w:proofErr w:type="spellStart"/>
      <w:r>
        <w:rPr>
          <w:rFonts w:eastAsia="Times New Roman"/>
          <w:sz w:val="28"/>
          <w:szCs w:val="28"/>
        </w:rPr>
        <w:t>Beeliar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Boodja</w:t>
      </w:r>
      <w:proofErr w:type="spellEnd"/>
      <w:r>
        <w:rPr>
          <w:rFonts w:eastAsia="Times New Roman"/>
          <w:sz w:val="28"/>
          <w:szCs w:val="28"/>
        </w:rPr>
        <w:t xml:space="preserve"> with this great </w:t>
      </w:r>
      <w:proofErr w:type="gramStart"/>
      <w:r>
        <w:rPr>
          <w:rFonts w:eastAsia="Times New Roman"/>
          <w:sz w:val="28"/>
          <w:szCs w:val="28"/>
        </w:rPr>
        <w:t>Club;</w:t>
      </w:r>
      <w:proofErr w:type="gramEnd"/>
    </w:p>
    <w:p w14:paraId="4B395D17" w14:textId="77777777" w:rsidR="00A570B5" w:rsidRDefault="00A570B5" w:rsidP="00A570B5">
      <w:pPr>
        <w:pStyle w:val="NoSpacing"/>
        <w:widowControl/>
        <w:numPr>
          <w:ilvl w:val="0"/>
          <w:numId w:val="3"/>
        </w:numPr>
        <w:adjustRightInd/>
        <w:textAlignment w:val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FFC great history and have been well served by </w:t>
      </w:r>
      <w:proofErr w:type="gramStart"/>
      <w:r>
        <w:rPr>
          <w:rFonts w:ascii="Arial" w:hAnsi="Arial" w:cs="Arial"/>
          <w:sz w:val="28"/>
          <w:szCs w:val="28"/>
        </w:rPr>
        <w:t>a number of</w:t>
      </w:r>
      <w:proofErr w:type="gramEnd"/>
      <w:r>
        <w:rPr>
          <w:rFonts w:ascii="Arial" w:hAnsi="Arial" w:cs="Arial"/>
          <w:sz w:val="28"/>
          <w:szCs w:val="28"/>
        </w:rPr>
        <w:t xml:space="preserve"> Aboriginal players including Roger Hayden, Des Headland, Gemma Houghton, Jeff Farmer, Stephen Hill and Sonny Walters; and</w:t>
      </w:r>
    </w:p>
    <w:p w14:paraId="72B508E7" w14:textId="77777777" w:rsidR="00A570B5" w:rsidRDefault="00A570B5" w:rsidP="00A570B5">
      <w:pPr>
        <w:pStyle w:val="ListParagraph"/>
        <w:numPr>
          <w:ilvl w:val="0"/>
          <w:numId w:val="3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The involvement of local schools and their teachers and students.</w:t>
      </w:r>
    </w:p>
    <w:p w14:paraId="2623860C" w14:textId="77777777" w:rsidR="00A570B5" w:rsidRDefault="00A570B5" w:rsidP="00A570B5">
      <w:pPr>
        <w:pStyle w:val="ListParagraph"/>
        <w:ind w:left="360"/>
        <w:rPr>
          <w:sz w:val="28"/>
          <w:szCs w:val="28"/>
        </w:rPr>
      </w:pPr>
    </w:p>
    <w:p w14:paraId="3BDA4537" w14:textId="77777777" w:rsidR="00A570B5" w:rsidRDefault="00A570B5" w:rsidP="00A570B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I am delighted to open today’s cultural immersion event and know that everyone’s going to love the events that have been organised today including:</w:t>
      </w:r>
    </w:p>
    <w:p w14:paraId="3F9E1411" w14:textId="77777777" w:rsidR="00A570B5" w:rsidRDefault="00A570B5" w:rsidP="00A570B5">
      <w:pPr>
        <w:pStyle w:val="ListParagraph"/>
        <w:ind w:left="0"/>
        <w:rPr>
          <w:sz w:val="28"/>
          <w:szCs w:val="28"/>
        </w:rPr>
      </w:pPr>
    </w:p>
    <w:p w14:paraId="2E7495C9" w14:textId="4A637082" w:rsidR="00A570B5" w:rsidRDefault="00F50E2C" w:rsidP="00A570B5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 </w:t>
      </w:r>
      <w:r w:rsidR="00A570B5">
        <w:rPr>
          <w:rFonts w:eastAsia="Times New Roman"/>
          <w:sz w:val="28"/>
          <w:szCs w:val="28"/>
        </w:rPr>
        <w:t xml:space="preserve">Smoking </w:t>
      </w:r>
      <w:proofErr w:type="gramStart"/>
      <w:r w:rsidR="00A570B5">
        <w:rPr>
          <w:rFonts w:eastAsia="Times New Roman"/>
          <w:sz w:val="28"/>
          <w:szCs w:val="28"/>
        </w:rPr>
        <w:t>Ceremony;</w:t>
      </w:r>
      <w:proofErr w:type="gramEnd"/>
    </w:p>
    <w:p w14:paraId="49A3100B" w14:textId="77777777" w:rsidR="00A570B5" w:rsidRDefault="00A570B5" w:rsidP="00A570B5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Beeliar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Boodja</w:t>
      </w:r>
      <w:proofErr w:type="spellEnd"/>
      <w:r>
        <w:rPr>
          <w:rFonts w:eastAsia="Times New Roman"/>
          <w:sz w:val="28"/>
          <w:szCs w:val="28"/>
        </w:rPr>
        <w:t xml:space="preserve"> Story </w:t>
      </w:r>
      <w:proofErr w:type="gramStart"/>
      <w:r>
        <w:rPr>
          <w:rFonts w:eastAsia="Times New Roman"/>
          <w:sz w:val="28"/>
          <w:szCs w:val="28"/>
        </w:rPr>
        <w:t>Telling;</w:t>
      </w:r>
      <w:proofErr w:type="gramEnd"/>
    </w:p>
    <w:p w14:paraId="0FAB4F8A" w14:textId="77777777" w:rsidR="00A570B5" w:rsidRDefault="00A570B5" w:rsidP="00A570B5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Traditional </w:t>
      </w:r>
      <w:proofErr w:type="gramStart"/>
      <w:r>
        <w:rPr>
          <w:rFonts w:eastAsia="Times New Roman"/>
          <w:sz w:val="28"/>
          <w:szCs w:val="28"/>
        </w:rPr>
        <w:t>dance;</w:t>
      </w:r>
      <w:proofErr w:type="gramEnd"/>
    </w:p>
    <w:p w14:paraId="3A1716EF" w14:textId="77777777" w:rsidR="00A570B5" w:rsidRDefault="00A570B5" w:rsidP="00A570B5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Cultural </w:t>
      </w:r>
      <w:proofErr w:type="gramStart"/>
      <w:r>
        <w:rPr>
          <w:rFonts w:eastAsia="Times New Roman"/>
          <w:sz w:val="28"/>
          <w:szCs w:val="28"/>
        </w:rPr>
        <w:t>history;</w:t>
      </w:r>
      <w:proofErr w:type="gramEnd"/>
    </w:p>
    <w:p w14:paraId="22D79256" w14:textId="77777777" w:rsidR="00A570B5" w:rsidRDefault="00A570B5" w:rsidP="00A570B5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Jumper </w:t>
      </w:r>
      <w:proofErr w:type="gramStart"/>
      <w:r>
        <w:rPr>
          <w:rFonts w:eastAsia="Times New Roman"/>
          <w:sz w:val="28"/>
          <w:szCs w:val="28"/>
        </w:rPr>
        <w:t>art;</w:t>
      </w:r>
      <w:proofErr w:type="gramEnd"/>
    </w:p>
    <w:p w14:paraId="4315B9F8" w14:textId="77777777" w:rsidR="00A570B5" w:rsidRDefault="00A570B5" w:rsidP="00A570B5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Football engagement; and</w:t>
      </w:r>
    </w:p>
    <w:p w14:paraId="338C38EF" w14:textId="77777777" w:rsidR="00A570B5" w:rsidRDefault="00A570B5" w:rsidP="00A570B5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Traditional Foods and BBQ.</w:t>
      </w:r>
    </w:p>
    <w:p w14:paraId="2570FA7F" w14:textId="77777777" w:rsidR="00A570B5" w:rsidRDefault="00A570B5" w:rsidP="00A570B5">
      <w:pPr>
        <w:pStyle w:val="ListParagraph"/>
        <w:ind w:left="0"/>
        <w:rPr>
          <w:sz w:val="28"/>
          <w:szCs w:val="28"/>
        </w:rPr>
      </w:pPr>
    </w:p>
    <w:p w14:paraId="7A46B386" w14:textId="77777777" w:rsidR="00A570B5" w:rsidRDefault="00A570B5" w:rsidP="00A570B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May you all enjoy the opportunity to connect and share the stories on Aboriginal culture on </w:t>
      </w:r>
      <w:proofErr w:type="spellStart"/>
      <w:r>
        <w:rPr>
          <w:sz w:val="28"/>
          <w:szCs w:val="28"/>
        </w:rPr>
        <w:t>Beeliar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Boodja</w:t>
      </w:r>
      <w:proofErr w:type="spellEnd"/>
      <w:r>
        <w:rPr>
          <w:sz w:val="28"/>
          <w:szCs w:val="28"/>
        </w:rPr>
        <w:t>.</w:t>
      </w:r>
    </w:p>
    <w:p w14:paraId="05621046" w14:textId="77777777" w:rsidR="00A570B5" w:rsidRDefault="00A570B5" w:rsidP="00A570B5">
      <w:pPr>
        <w:pStyle w:val="ListParagraph"/>
        <w:ind w:left="360"/>
        <w:rPr>
          <w:sz w:val="28"/>
          <w:szCs w:val="28"/>
        </w:rPr>
      </w:pPr>
    </w:p>
    <w:p w14:paraId="1E16F2D2" w14:textId="77777777" w:rsidR="00A570B5" w:rsidRPr="00000551" w:rsidRDefault="00A570B5" w:rsidP="00A570B5">
      <w:pPr>
        <w:rPr>
          <w:rFonts w:ascii="Arial" w:hAnsi="Arial" w:cs="Arial"/>
          <w:sz w:val="28"/>
          <w:szCs w:val="28"/>
        </w:rPr>
      </w:pPr>
      <w:r w:rsidRPr="00000551">
        <w:rPr>
          <w:rFonts w:ascii="Arial" w:hAnsi="Arial" w:cs="Arial"/>
          <w:sz w:val="28"/>
          <w:szCs w:val="28"/>
        </w:rPr>
        <w:t>Enjoy.</w:t>
      </w:r>
    </w:p>
    <w:p w14:paraId="716E2E43" w14:textId="77777777" w:rsidR="00A570B5" w:rsidRDefault="00A570B5" w:rsidP="00A570B5"/>
    <w:p w14:paraId="2AF1C796" w14:textId="77777777" w:rsidR="00A570B5" w:rsidRDefault="00A570B5" w:rsidP="00A570B5"/>
    <w:p w14:paraId="09831515" w14:textId="18829A17" w:rsidR="00A33E24" w:rsidRDefault="00A33E24" w:rsidP="00A570B5"/>
    <w:p w14:paraId="32EE158F" w14:textId="77777777" w:rsidR="00A33E24" w:rsidRDefault="00A33E24"/>
    <w:sectPr w:rsidR="00A33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5513"/>
    <w:multiLevelType w:val="hybridMultilevel"/>
    <w:tmpl w:val="0E02C3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605B5"/>
    <w:multiLevelType w:val="hybridMultilevel"/>
    <w:tmpl w:val="5C1C3C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246E2"/>
    <w:multiLevelType w:val="hybridMultilevel"/>
    <w:tmpl w:val="37AE6A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9C4CC7"/>
    <w:multiLevelType w:val="hybridMultilevel"/>
    <w:tmpl w:val="7BD6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46514">
    <w:abstractNumId w:val="3"/>
  </w:num>
  <w:num w:numId="2" w16cid:durableId="523590064">
    <w:abstractNumId w:val="1"/>
  </w:num>
  <w:num w:numId="3" w16cid:durableId="399131869">
    <w:abstractNumId w:val="2"/>
  </w:num>
  <w:num w:numId="4" w16cid:durableId="186779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24"/>
    <w:rsid w:val="00000551"/>
    <w:rsid w:val="000E2EF2"/>
    <w:rsid w:val="005072BC"/>
    <w:rsid w:val="00695F52"/>
    <w:rsid w:val="0094053D"/>
    <w:rsid w:val="00A33E24"/>
    <w:rsid w:val="00A570B5"/>
    <w:rsid w:val="00B47C45"/>
    <w:rsid w:val="00B50C7D"/>
    <w:rsid w:val="00F5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3EB9"/>
  <w15:chartTrackingRefBased/>
  <w15:docId w15:val="{0F9E464D-CAC1-46EE-82DF-03A77833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3E24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Theme="minorBidi" w:eastAsiaTheme="minorEastAsia" w:hAnsiTheme="minorBidi"/>
      <w:color w:val="000000"/>
      <w:sz w:val="24"/>
      <w:szCs w:val="24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A33E24"/>
    <w:rPr>
      <w:rFonts w:asciiTheme="minorBidi" w:eastAsiaTheme="minorEastAsia" w:hAnsiTheme="minorBidi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A570B5"/>
    <w:pPr>
      <w:spacing w:after="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4</cp:revision>
  <dcterms:created xsi:type="dcterms:W3CDTF">2023-07-24T02:56:00Z</dcterms:created>
  <dcterms:modified xsi:type="dcterms:W3CDTF">2023-07-25T04:07:00Z</dcterms:modified>
</cp:coreProperties>
</file>